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АКТ сдачи-приёмки оказанных услуг № ___</w:t>
      </w:r>
    </w:p>
    <w:p>
      <w:r>
        <w:t>г. Санкт-Петербург «___» __________ 20__ г.</w:t>
      </w:r>
    </w:p>
    <w:p>
      <w:r>
        <w:t>**Исполнитель:** ИП Королев А.О.</w:t>
      </w:r>
    </w:p>
    <w:p>
      <w:r>
        <w:t>**Заказчик:** _______________________________________________________________</w:t>
      </w:r>
    </w:p>
    <w:p>
      <w:r>
        <w:t>**Договор от:** «___» __________ 20__ г. № ______</w:t>
      </w:r>
    </w:p>
    <w:p>
      <w:r>
        <w:t>**Услуга:** ☐ Пакет правок  ☐ Внедрение под ключ</w:t>
      </w:r>
    </w:p>
    <w:p>
      <w:r>
        <w:t>Исполнитель сдал, Заказчик принял следующие услуги:</w:t>
      </w:r>
    </w:p>
    <w:p>
      <w:r>
        <w:t>___________________________________________________________________________</w:t>
      </w:r>
    </w:p>
    <w:p>
      <w:r>
        <w:t>___________________________________________________________________________</w:t>
      </w:r>
    </w:p>
    <w:p>
      <w:r>
        <w:t>**Стоимость по договору:** __________ руб.</w:t>
      </w:r>
    </w:p>
    <w:p>
      <w:r>
        <w:t>**Оплачено:** __________ руб.</w:t>
      </w:r>
    </w:p>
    <w:p>
      <w:r>
        <w:t>**К доплате:** __________ руб.</w:t>
      </w:r>
    </w:p>
    <w:p>
      <w:r>
        <w:t>Претензий по объёму и качеству в рамках Договора: ☐ нет  ☐ есть (приложение)</w:t>
      </w:r>
    </w:p>
    <w:p>
      <w:r>
        <w:t>**Исполнитель:** _________________ / Королев А.О. /</w:t>
      </w:r>
    </w:p>
    <w:p>
      <w:r>
        <w:t>**Заказчик:** _________________ / _______________________ /</w:t>
      </w:r>
    </w:p>
    <w:p/>
    <w:p>
      <w:r>
        <w:t>НДС не облагается в связи с применением упрощённой системы налогообложения (глава 26.2 НК РФ), если иное не указано в счёте.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